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D1966" w:rsidRPr="009D1966" w:rsidRDefault="009D1966" w:rsidP="009D1966">
      <w:pPr>
        <w:rPr>
          <w:rFonts w:cs="Arial"/>
          <w:rtl/>
        </w:rPr>
      </w:pPr>
      <w:r w:rsidRPr="009D1966">
        <w:rPr>
          <w:rFonts w:cs="Arial" w:hint="cs"/>
          <w:rtl/>
        </w:rPr>
        <w:t>أقترح</w:t>
      </w:r>
      <w:r w:rsidRPr="009D1966">
        <w:rPr>
          <w:rFonts w:cs="Arial"/>
          <w:rtl/>
        </w:rPr>
        <w:t xml:space="preserve"> </w:t>
      </w:r>
      <w:r w:rsidRPr="009D1966">
        <w:rPr>
          <w:rFonts w:cs="Arial" w:hint="cs"/>
          <w:rtl/>
        </w:rPr>
        <w:t>دراسة</w:t>
      </w:r>
      <w:r w:rsidRPr="009D1966">
        <w:rPr>
          <w:rFonts w:cs="Arial"/>
          <w:rtl/>
        </w:rPr>
        <w:t xml:space="preserve"> </w:t>
      </w:r>
      <w:r w:rsidRPr="009D1966">
        <w:rPr>
          <w:rFonts w:cs="Arial" w:hint="cs"/>
          <w:rtl/>
        </w:rPr>
        <w:t>العلاقة</w:t>
      </w:r>
      <w:r w:rsidRPr="009D1966">
        <w:rPr>
          <w:rFonts w:cs="Arial"/>
          <w:rtl/>
        </w:rPr>
        <w:t xml:space="preserve"> </w:t>
      </w:r>
      <w:r w:rsidRPr="009D1966">
        <w:rPr>
          <w:rFonts w:cs="Arial" w:hint="cs"/>
          <w:rtl/>
        </w:rPr>
        <w:t>بين</w:t>
      </w:r>
      <w:r w:rsidRPr="009D1966">
        <w:rPr>
          <w:rFonts w:cs="Arial"/>
          <w:rtl/>
        </w:rPr>
        <w:t xml:space="preserve"> </w:t>
      </w:r>
      <w:r w:rsidRPr="009D1966">
        <w:rPr>
          <w:rFonts w:cs="Arial" w:hint="cs"/>
          <w:rtl/>
        </w:rPr>
        <w:t>عنصر</w:t>
      </w:r>
      <w:r>
        <w:rPr>
          <w:rFonts w:cs="Arial" w:hint="cs"/>
          <w:rtl/>
        </w:rPr>
        <w:t xml:space="preserve"> </w:t>
      </w:r>
      <w:proofErr w:type="spellStart"/>
      <w:r w:rsidRPr="009D1966">
        <w:rPr>
          <w:rFonts w:cs="Arial" w:hint="cs"/>
          <w:rtl/>
        </w:rPr>
        <w:t>ينالزنك</w:t>
      </w:r>
      <w:proofErr w:type="spellEnd"/>
      <w:r w:rsidRPr="009D1966">
        <w:rPr>
          <w:rFonts w:cs="Arial"/>
          <w:rtl/>
        </w:rPr>
        <w:t xml:space="preserve"> </w:t>
      </w:r>
      <w:r w:rsidRPr="009D1966">
        <w:rPr>
          <w:rFonts w:cs="Arial" w:hint="cs"/>
          <w:rtl/>
        </w:rPr>
        <w:t>الغذائي</w:t>
      </w:r>
      <w:r w:rsidRPr="009D1966">
        <w:rPr>
          <w:rFonts w:cs="Arial"/>
          <w:rtl/>
        </w:rPr>
        <w:t xml:space="preserve"> </w:t>
      </w:r>
      <w:r w:rsidRPr="009D1966">
        <w:rPr>
          <w:rFonts w:cs="Arial" w:hint="cs"/>
          <w:rtl/>
        </w:rPr>
        <w:t>وتلوث</w:t>
      </w:r>
      <w:r w:rsidRPr="009D1966">
        <w:rPr>
          <w:rFonts w:cs="Arial"/>
          <w:rtl/>
        </w:rPr>
        <w:t xml:space="preserve"> </w:t>
      </w:r>
      <w:r w:rsidRPr="009D1966">
        <w:rPr>
          <w:rFonts w:cs="Arial" w:hint="cs"/>
          <w:rtl/>
        </w:rPr>
        <w:t>الرصاص</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جسم</w:t>
      </w:r>
      <w:r w:rsidRPr="009D1966">
        <w:rPr>
          <w:rFonts w:cs="Arial"/>
          <w:rtl/>
        </w:rPr>
        <w:t xml:space="preserve"> </w:t>
      </w:r>
      <w:r w:rsidRPr="009D1966">
        <w:rPr>
          <w:rFonts w:cs="Arial" w:hint="cs"/>
          <w:rtl/>
        </w:rPr>
        <w:t>الاطفال</w:t>
      </w:r>
      <w:r w:rsidRPr="009D1966">
        <w:rPr>
          <w:rFonts w:cs="Arial"/>
          <w:rtl/>
        </w:rPr>
        <w:t xml:space="preserve"> </w:t>
      </w:r>
      <w:r w:rsidRPr="009D1966">
        <w:rPr>
          <w:rFonts w:cs="Arial" w:hint="cs"/>
          <w:rtl/>
        </w:rPr>
        <w:t>باستخدام</w:t>
      </w:r>
      <w:r w:rsidRPr="009D1966">
        <w:rPr>
          <w:rFonts w:cs="Arial"/>
          <w:rtl/>
        </w:rPr>
        <w:t xml:space="preserve"> </w:t>
      </w:r>
      <w:proofErr w:type="spellStart"/>
      <w:r w:rsidRPr="009D1966">
        <w:rPr>
          <w:rFonts w:cs="Arial" w:hint="cs"/>
          <w:rtl/>
        </w:rPr>
        <w:t>البانات</w:t>
      </w:r>
      <w:proofErr w:type="spellEnd"/>
      <w:r w:rsidRPr="009D1966">
        <w:rPr>
          <w:rFonts w:cs="Arial"/>
          <w:rtl/>
        </w:rPr>
        <w:t xml:space="preserve"> </w:t>
      </w:r>
      <w:r w:rsidRPr="009D1966">
        <w:rPr>
          <w:rFonts w:cs="Arial" w:hint="cs"/>
          <w:rtl/>
        </w:rPr>
        <w:t>المتوفرة</w:t>
      </w:r>
      <w:r w:rsidRPr="009D1966">
        <w:rPr>
          <w:rFonts w:cs="Arial"/>
          <w:rtl/>
        </w:rPr>
        <w:t xml:space="preserve"> . </w:t>
      </w:r>
      <w:r w:rsidRPr="009D1966">
        <w:rPr>
          <w:rFonts w:cs="Arial" w:hint="cs"/>
          <w:rtl/>
        </w:rPr>
        <w:t>وقد</w:t>
      </w:r>
      <w:r w:rsidRPr="009D1966">
        <w:rPr>
          <w:rFonts w:cs="Arial"/>
          <w:rtl/>
        </w:rPr>
        <w:t xml:space="preserve"> </w:t>
      </w:r>
      <w:r w:rsidRPr="009D1966">
        <w:rPr>
          <w:rFonts w:cs="Arial" w:hint="cs"/>
          <w:rtl/>
        </w:rPr>
        <w:t>تم</w:t>
      </w:r>
      <w:r w:rsidRPr="009D1966">
        <w:rPr>
          <w:rFonts w:cs="Arial"/>
          <w:rtl/>
        </w:rPr>
        <w:t xml:space="preserve"> </w:t>
      </w:r>
      <w:r w:rsidRPr="009D1966">
        <w:rPr>
          <w:rFonts w:cs="Arial" w:hint="cs"/>
          <w:rtl/>
        </w:rPr>
        <w:t>تحقيق</w:t>
      </w:r>
      <w:r w:rsidRPr="009D1966">
        <w:rPr>
          <w:rFonts w:cs="Arial"/>
          <w:rtl/>
        </w:rPr>
        <w:t xml:space="preserve"> </w:t>
      </w:r>
      <w:r w:rsidRPr="009D1966">
        <w:rPr>
          <w:rFonts w:cs="Arial" w:hint="cs"/>
          <w:rtl/>
        </w:rPr>
        <w:t>الأهداف</w:t>
      </w:r>
      <w:r w:rsidRPr="009D1966">
        <w:rPr>
          <w:rFonts w:cs="Arial"/>
          <w:rtl/>
        </w:rPr>
        <w:t xml:space="preserve"> </w:t>
      </w:r>
      <w:r w:rsidRPr="009D1966">
        <w:rPr>
          <w:rFonts w:cs="Arial" w:hint="cs"/>
          <w:rtl/>
        </w:rPr>
        <w:t>السابقة</w:t>
      </w:r>
      <w:r w:rsidRPr="009D1966">
        <w:rPr>
          <w:rFonts w:cs="Arial"/>
          <w:rtl/>
        </w:rPr>
        <w:t xml:space="preserve"> </w:t>
      </w:r>
      <w:r w:rsidRPr="009D1966">
        <w:rPr>
          <w:rFonts w:cs="Arial" w:hint="cs"/>
          <w:rtl/>
        </w:rPr>
        <w:t>وذلك</w:t>
      </w:r>
      <w:r w:rsidRPr="009D1966">
        <w:rPr>
          <w:rFonts w:cs="Arial"/>
          <w:rtl/>
        </w:rPr>
        <w:t xml:space="preserve"> </w:t>
      </w:r>
      <w:r w:rsidRPr="009D1966">
        <w:rPr>
          <w:rFonts w:cs="Arial" w:hint="cs"/>
          <w:rtl/>
        </w:rPr>
        <w:t>بقياس</w:t>
      </w:r>
      <w:r w:rsidRPr="009D1966">
        <w:rPr>
          <w:rFonts w:cs="Arial"/>
          <w:rtl/>
        </w:rPr>
        <w:t xml:space="preserve"> </w:t>
      </w:r>
      <w:r w:rsidRPr="009D1966">
        <w:rPr>
          <w:rFonts w:cs="Arial" w:hint="cs"/>
          <w:rtl/>
        </w:rPr>
        <w:t>تركيزات</w:t>
      </w:r>
      <w:r w:rsidRPr="009D1966">
        <w:rPr>
          <w:rFonts w:cs="Arial"/>
          <w:rtl/>
        </w:rPr>
        <w:t xml:space="preserve"> </w:t>
      </w:r>
      <w:r w:rsidRPr="009D1966">
        <w:rPr>
          <w:rFonts w:cs="Arial" w:hint="cs"/>
          <w:rtl/>
        </w:rPr>
        <w:t>الزنك</w:t>
      </w:r>
      <w:r w:rsidRPr="009D1966">
        <w:rPr>
          <w:rFonts w:cs="Arial"/>
          <w:rtl/>
        </w:rPr>
        <w:t xml:space="preserve"> </w:t>
      </w:r>
      <w:r w:rsidRPr="009D1966">
        <w:rPr>
          <w:rFonts w:cs="Arial" w:hint="cs"/>
          <w:rtl/>
        </w:rPr>
        <w:t>والرصاص</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شعر</w:t>
      </w:r>
      <w:r w:rsidRPr="009D1966">
        <w:rPr>
          <w:rFonts w:cs="Arial"/>
          <w:rtl/>
        </w:rPr>
        <w:t xml:space="preserve"> 400 </w:t>
      </w:r>
      <w:r w:rsidRPr="009D1966">
        <w:rPr>
          <w:rFonts w:cs="Arial" w:hint="cs"/>
          <w:rtl/>
        </w:rPr>
        <w:t>طفل</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السنة</w:t>
      </w:r>
      <w:r w:rsidRPr="009D1966">
        <w:rPr>
          <w:rFonts w:cs="Arial"/>
          <w:rtl/>
        </w:rPr>
        <w:t xml:space="preserve"> </w:t>
      </w:r>
      <w:r w:rsidRPr="009D1966">
        <w:rPr>
          <w:rFonts w:cs="Arial" w:hint="cs"/>
          <w:rtl/>
        </w:rPr>
        <w:t>الأولى</w:t>
      </w:r>
      <w:r w:rsidRPr="009D1966">
        <w:rPr>
          <w:rFonts w:cs="Arial"/>
          <w:rtl/>
        </w:rPr>
        <w:t xml:space="preserve"> </w:t>
      </w:r>
      <w:r w:rsidRPr="009D1966">
        <w:rPr>
          <w:rFonts w:cs="Arial" w:hint="cs"/>
          <w:rtl/>
        </w:rPr>
        <w:t>الابتدائية</w:t>
      </w:r>
      <w:r w:rsidRPr="009D1966">
        <w:rPr>
          <w:rFonts w:cs="Arial"/>
          <w:rtl/>
        </w:rPr>
        <w:t xml:space="preserve"> </w:t>
      </w:r>
      <w:r>
        <w:rPr>
          <w:rFonts w:cs="Arial" w:hint="cs"/>
          <w:rtl/>
        </w:rPr>
        <w:t xml:space="preserve"> </w:t>
      </w:r>
      <w:r w:rsidRPr="009D1966">
        <w:rPr>
          <w:rFonts w:cs="Arial" w:hint="cs"/>
          <w:rtl/>
        </w:rPr>
        <w:t>باستخدام</w:t>
      </w:r>
      <w:r w:rsidRPr="009D1966">
        <w:rPr>
          <w:rFonts w:cs="Arial"/>
          <w:rtl/>
        </w:rPr>
        <w:t xml:space="preserve"> </w:t>
      </w:r>
      <w:r w:rsidRPr="009D1966">
        <w:rPr>
          <w:rFonts w:cs="Arial" w:hint="cs"/>
          <w:rtl/>
        </w:rPr>
        <w:t>مقياس</w:t>
      </w:r>
      <w:r w:rsidRPr="009D1966">
        <w:rPr>
          <w:rFonts w:cs="Arial"/>
          <w:rtl/>
        </w:rPr>
        <w:t xml:space="preserve"> </w:t>
      </w:r>
      <w:r w:rsidRPr="009D1966">
        <w:rPr>
          <w:rFonts w:cs="Arial" w:hint="cs"/>
          <w:rtl/>
        </w:rPr>
        <w:t>الطيف</w:t>
      </w:r>
      <w:r w:rsidRPr="009D1966">
        <w:rPr>
          <w:rFonts w:cs="Arial"/>
          <w:rtl/>
        </w:rPr>
        <w:t xml:space="preserve"> </w:t>
      </w:r>
      <w:r w:rsidRPr="009D1966">
        <w:rPr>
          <w:rFonts w:cs="Arial" w:hint="cs"/>
          <w:rtl/>
        </w:rPr>
        <w:t>الذري</w:t>
      </w:r>
      <w:r w:rsidRPr="009D1966">
        <w:rPr>
          <w:rFonts w:cs="Arial"/>
          <w:rtl/>
        </w:rPr>
        <w:t xml:space="preserve"> . </w:t>
      </w:r>
      <w:r w:rsidRPr="009D1966">
        <w:rPr>
          <w:rFonts w:cs="Arial" w:hint="cs"/>
          <w:rtl/>
        </w:rPr>
        <w:t>جرى</w:t>
      </w:r>
      <w:r w:rsidRPr="009D1966">
        <w:rPr>
          <w:rFonts w:cs="Arial"/>
          <w:rtl/>
        </w:rPr>
        <w:t xml:space="preserve"> </w:t>
      </w:r>
      <w:r w:rsidRPr="009D1966">
        <w:rPr>
          <w:rFonts w:cs="Arial" w:hint="cs"/>
          <w:rtl/>
        </w:rPr>
        <w:t>تطوير</w:t>
      </w:r>
      <w:r w:rsidRPr="009D1966">
        <w:rPr>
          <w:rFonts w:cs="Arial"/>
          <w:rtl/>
        </w:rPr>
        <w:t xml:space="preserve"> </w:t>
      </w:r>
      <w:r w:rsidRPr="009D1966">
        <w:rPr>
          <w:rFonts w:cs="Arial" w:hint="cs"/>
          <w:rtl/>
        </w:rPr>
        <w:t>الأساليب</w:t>
      </w:r>
      <w:r w:rsidRPr="009D1966">
        <w:rPr>
          <w:rFonts w:cs="Arial"/>
          <w:rtl/>
        </w:rPr>
        <w:t xml:space="preserve"> </w:t>
      </w:r>
      <w:r w:rsidRPr="009D1966">
        <w:rPr>
          <w:rFonts w:cs="Arial" w:hint="cs"/>
          <w:rtl/>
        </w:rPr>
        <w:t>المفصلة</w:t>
      </w:r>
      <w:r w:rsidRPr="009D1966">
        <w:rPr>
          <w:rFonts w:cs="Arial"/>
          <w:rtl/>
        </w:rPr>
        <w:t xml:space="preserve"> </w:t>
      </w:r>
      <w:r w:rsidRPr="009D1966">
        <w:rPr>
          <w:rFonts w:cs="Arial" w:hint="cs"/>
          <w:rtl/>
        </w:rPr>
        <w:t>لتجميع</w:t>
      </w:r>
      <w:r w:rsidRPr="009D1966">
        <w:rPr>
          <w:rFonts w:cs="Arial"/>
          <w:rtl/>
        </w:rPr>
        <w:t xml:space="preserve"> </w:t>
      </w:r>
      <w:r w:rsidRPr="009D1966">
        <w:rPr>
          <w:rFonts w:cs="Arial" w:hint="cs"/>
          <w:rtl/>
        </w:rPr>
        <w:t>عينات</w:t>
      </w:r>
      <w:r w:rsidRPr="009D1966">
        <w:rPr>
          <w:rFonts w:cs="Arial"/>
          <w:rtl/>
        </w:rPr>
        <w:t xml:space="preserve"> </w:t>
      </w:r>
      <w:r w:rsidRPr="009D1966">
        <w:rPr>
          <w:rFonts w:cs="Arial" w:hint="cs"/>
          <w:rtl/>
        </w:rPr>
        <w:t>الشعر</w:t>
      </w:r>
      <w:r>
        <w:rPr>
          <w:rFonts w:cs="Arial" w:hint="cs"/>
          <w:rtl/>
        </w:rPr>
        <w:t xml:space="preserve"> </w:t>
      </w:r>
      <w:r w:rsidRPr="009D1966">
        <w:rPr>
          <w:rFonts w:cs="Arial" w:hint="cs"/>
          <w:rtl/>
        </w:rPr>
        <w:t>وتنظيفها</w:t>
      </w:r>
      <w:r w:rsidRPr="009D1966">
        <w:rPr>
          <w:rFonts w:cs="Arial"/>
          <w:rtl/>
        </w:rPr>
        <w:t xml:space="preserve"> </w:t>
      </w:r>
      <w:r w:rsidRPr="009D1966">
        <w:rPr>
          <w:rFonts w:cs="Arial" w:hint="cs"/>
          <w:rtl/>
        </w:rPr>
        <w:t>وإذابتها</w:t>
      </w:r>
      <w:r w:rsidRPr="009D1966">
        <w:rPr>
          <w:rFonts w:cs="Arial"/>
          <w:rtl/>
        </w:rPr>
        <w:t xml:space="preserve"> </w:t>
      </w:r>
      <w:r w:rsidRPr="009D1966">
        <w:rPr>
          <w:rFonts w:cs="Arial" w:hint="cs"/>
          <w:rtl/>
        </w:rPr>
        <w:t>وتجهيز</w:t>
      </w:r>
      <w:r w:rsidRPr="009D1966">
        <w:rPr>
          <w:rFonts w:cs="Arial"/>
          <w:rtl/>
        </w:rPr>
        <w:t xml:space="preserve"> </w:t>
      </w:r>
      <w:r w:rsidRPr="009D1966">
        <w:rPr>
          <w:rFonts w:cs="Arial" w:hint="cs"/>
          <w:rtl/>
        </w:rPr>
        <w:t>المحلول</w:t>
      </w:r>
      <w:r w:rsidRPr="009D1966">
        <w:rPr>
          <w:rFonts w:cs="Arial"/>
          <w:rtl/>
        </w:rPr>
        <w:t xml:space="preserve"> </w:t>
      </w:r>
      <w:r w:rsidRPr="009D1966">
        <w:rPr>
          <w:rFonts w:cs="Arial" w:hint="cs"/>
          <w:rtl/>
        </w:rPr>
        <w:t>المناسب</w:t>
      </w:r>
      <w:r w:rsidRPr="009D1966">
        <w:rPr>
          <w:rFonts w:cs="Arial"/>
          <w:rtl/>
        </w:rPr>
        <w:t xml:space="preserve"> </w:t>
      </w:r>
      <w:r w:rsidRPr="009D1966">
        <w:rPr>
          <w:rFonts w:cs="Arial" w:hint="cs"/>
          <w:rtl/>
        </w:rPr>
        <w:t>للقياس</w:t>
      </w:r>
      <w:r w:rsidRPr="009D1966">
        <w:rPr>
          <w:rFonts w:cs="Arial"/>
          <w:rtl/>
        </w:rPr>
        <w:t xml:space="preserve"> </w:t>
      </w:r>
      <w:r w:rsidRPr="009D1966">
        <w:rPr>
          <w:rFonts w:cs="Arial" w:hint="cs"/>
          <w:rtl/>
        </w:rPr>
        <w:t>بجهاز</w:t>
      </w:r>
      <w:r w:rsidRPr="009D1966">
        <w:rPr>
          <w:rFonts w:cs="Arial"/>
          <w:rtl/>
        </w:rPr>
        <w:t xml:space="preserve"> </w:t>
      </w:r>
      <w:r w:rsidRPr="009D1966">
        <w:rPr>
          <w:rFonts w:cs="Arial" w:hint="cs"/>
          <w:rtl/>
        </w:rPr>
        <w:t>الطيف</w:t>
      </w:r>
      <w:r w:rsidRPr="009D1966">
        <w:rPr>
          <w:rFonts w:cs="Arial"/>
          <w:rtl/>
        </w:rPr>
        <w:t xml:space="preserve"> </w:t>
      </w:r>
      <w:r w:rsidRPr="009D1966">
        <w:rPr>
          <w:rFonts w:cs="Arial" w:hint="cs"/>
          <w:rtl/>
        </w:rPr>
        <w:t>الذري</w:t>
      </w:r>
      <w:r w:rsidRPr="009D1966">
        <w:rPr>
          <w:rFonts w:cs="Arial"/>
          <w:rtl/>
        </w:rPr>
        <w:t xml:space="preserve"> </w:t>
      </w:r>
      <w:r w:rsidRPr="009D1966">
        <w:rPr>
          <w:rFonts w:cs="Arial" w:hint="cs"/>
          <w:rtl/>
        </w:rPr>
        <w:t>ووصف</w:t>
      </w:r>
      <w:r w:rsidRPr="009D1966">
        <w:rPr>
          <w:rFonts w:cs="Arial"/>
          <w:rtl/>
        </w:rPr>
        <w:t xml:space="preserve"> </w:t>
      </w:r>
      <w:r w:rsidRPr="009D1966">
        <w:rPr>
          <w:rFonts w:cs="Arial" w:hint="cs"/>
          <w:rtl/>
        </w:rPr>
        <w:t>وللتأكد</w:t>
      </w:r>
      <w:r w:rsidRPr="009D1966">
        <w:rPr>
          <w:rFonts w:cs="Arial"/>
          <w:rtl/>
        </w:rPr>
        <w:t xml:space="preserve"> </w:t>
      </w:r>
      <w:r w:rsidRPr="009D1966">
        <w:rPr>
          <w:rFonts w:cs="Arial" w:hint="cs"/>
          <w:rtl/>
        </w:rPr>
        <w:t>من</w:t>
      </w:r>
      <w:r w:rsidRPr="009D1966">
        <w:rPr>
          <w:rFonts w:cs="Arial"/>
          <w:rtl/>
        </w:rPr>
        <w:t xml:space="preserve"> </w:t>
      </w:r>
      <w:r w:rsidRPr="009D1966">
        <w:rPr>
          <w:rFonts w:cs="Arial" w:hint="cs"/>
          <w:rtl/>
        </w:rPr>
        <w:t>دقة</w:t>
      </w:r>
      <w:r w:rsidRPr="009D1966">
        <w:rPr>
          <w:rFonts w:cs="Arial"/>
          <w:rtl/>
        </w:rPr>
        <w:t xml:space="preserve"> </w:t>
      </w:r>
      <w:r w:rsidRPr="009D1966">
        <w:rPr>
          <w:rFonts w:cs="Arial" w:hint="cs"/>
          <w:rtl/>
        </w:rPr>
        <w:t>القياسات</w:t>
      </w:r>
      <w:r w:rsidRPr="009D1966">
        <w:rPr>
          <w:rFonts w:cs="Arial"/>
          <w:rtl/>
        </w:rPr>
        <w:t>.</w:t>
      </w:r>
    </w:p>
    <w:p w:rsidR="009D1966" w:rsidRPr="009D1966" w:rsidRDefault="009D1966" w:rsidP="009D1966">
      <w:pPr>
        <w:rPr>
          <w:rFonts w:cs="Arial"/>
          <w:rtl/>
        </w:rPr>
      </w:pPr>
      <w:r w:rsidRPr="009D1966">
        <w:rPr>
          <w:rFonts w:cs="Arial" w:hint="cs"/>
          <w:rtl/>
        </w:rPr>
        <w:t>وجد</w:t>
      </w:r>
      <w:r w:rsidRPr="009D1966">
        <w:rPr>
          <w:rFonts w:cs="Arial"/>
          <w:rtl/>
        </w:rPr>
        <w:t xml:space="preserve"> </w:t>
      </w:r>
      <w:r w:rsidRPr="009D1966">
        <w:rPr>
          <w:rFonts w:cs="Arial" w:hint="cs"/>
          <w:rtl/>
        </w:rPr>
        <w:t>أن</w:t>
      </w:r>
      <w:r w:rsidRPr="009D1966">
        <w:rPr>
          <w:rFonts w:cs="Arial"/>
          <w:rtl/>
        </w:rPr>
        <w:t xml:space="preserve"> </w:t>
      </w:r>
      <w:r w:rsidRPr="009D1966">
        <w:rPr>
          <w:rFonts w:cs="Arial" w:hint="cs"/>
          <w:rtl/>
        </w:rPr>
        <w:t>متوسط</w:t>
      </w:r>
      <w:r w:rsidRPr="009D1966">
        <w:rPr>
          <w:rFonts w:cs="Arial"/>
          <w:rtl/>
        </w:rPr>
        <w:t xml:space="preserve"> </w:t>
      </w:r>
      <w:r w:rsidRPr="009D1966">
        <w:rPr>
          <w:rFonts w:cs="Arial" w:hint="cs"/>
          <w:rtl/>
        </w:rPr>
        <w:t>قيم</w:t>
      </w:r>
      <w:r w:rsidRPr="009D1966">
        <w:rPr>
          <w:rFonts w:cs="Arial"/>
          <w:rtl/>
        </w:rPr>
        <w:t xml:space="preserve"> </w:t>
      </w:r>
      <w:r w:rsidRPr="009D1966">
        <w:rPr>
          <w:rFonts w:cs="Arial" w:hint="cs"/>
          <w:rtl/>
        </w:rPr>
        <w:t>الزنك</w:t>
      </w:r>
      <w:r w:rsidRPr="009D1966">
        <w:rPr>
          <w:rFonts w:cs="Arial"/>
          <w:rtl/>
        </w:rPr>
        <w:t xml:space="preserve"> </w:t>
      </w:r>
      <w:r w:rsidRPr="009D1966">
        <w:rPr>
          <w:rFonts w:cs="Arial" w:hint="cs"/>
          <w:rtl/>
        </w:rPr>
        <w:t>والرصاص</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مكة</w:t>
      </w:r>
      <w:r w:rsidRPr="009D1966">
        <w:rPr>
          <w:rFonts w:cs="Arial"/>
          <w:rtl/>
        </w:rPr>
        <w:t xml:space="preserve"> </w:t>
      </w:r>
      <w:r w:rsidRPr="009D1966">
        <w:rPr>
          <w:rFonts w:cs="Arial" w:hint="cs"/>
          <w:rtl/>
        </w:rPr>
        <w:t>المكرمة</w:t>
      </w:r>
      <w:r w:rsidRPr="009D1966">
        <w:rPr>
          <w:rFonts w:cs="Arial"/>
          <w:rtl/>
        </w:rPr>
        <w:t xml:space="preserve"> </w:t>
      </w:r>
      <w:r w:rsidRPr="009D1966">
        <w:rPr>
          <w:rFonts w:cs="Arial" w:hint="cs"/>
          <w:rtl/>
        </w:rPr>
        <w:t>كانت</w:t>
      </w:r>
      <w:r w:rsidRPr="009D1966">
        <w:rPr>
          <w:rFonts w:cs="Arial"/>
          <w:rtl/>
        </w:rPr>
        <w:t xml:space="preserve"> 160.2</w:t>
      </w:r>
      <w:r w:rsidRPr="009D1966">
        <w:rPr>
          <w:rFonts w:cs="Arial" w:hint="cs"/>
          <w:rtl/>
        </w:rPr>
        <w:t>ميكرو</w:t>
      </w:r>
      <w:r w:rsidRPr="009D1966">
        <w:rPr>
          <w:rFonts w:cs="Arial"/>
          <w:rtl/>
        </w:rPr>
        <w:t xml:space="preserve"> </w:t>
      </w:r>
      <w:r w:rsidRPr="009D1966">
        <w:rPr>
          <w:rFonts w:cs="Arial" w:hint="cs"/>
          <w:rtl/>
        </w:rPr>
        <w:t>جرام</w:t>
      </w:r>
      <w:r w:rsidRPr="009D1966">
        <w:rPr>
          <w:rFonts w:cs="Arial"/>
          <w:rtl/>
        </w:rPr>
        <w:t xml:space="preserve"> /</w:t>
      </w:r>
      <w:r w:rsidRPr="009D1966">
        <w:rPr>
          <w:rFonts w:cs="Arial" w:hint="cs"/>
          <w:rtl/>
        </w:rPr>
        <w:t>جرام</w:t>
      </w:r>
      <w:r w:rsidRPr="009D1966">
        <w:rPr>
          <w:rFonts w:cs="Arial"/>
          <w:rtl/>
        </w:rPr>
        <w:t xml:space="preserve"> </w:t>
      </w:r>
      <w:r w:rsidRPr="009D1966">
        <w:rPr>
          <w:rFonts w:cs="Arial" w:hint="cs"/>
          <w:rtl/>
        </w:rPr>
        <w:t>،</w:t>
      </w:r>
      <w:r w:rsidRPr="009D1966">
        <w:rPr>
          <w:rFonts w:cs="Arial"/>
          <w:rtl/>
        </w:rPr>
        <w:t xml:space="preserve"> 17.4</w:t>
      </w:r>
      <w:r w:rsidRPr="009D1966">
        <w:rPr>
          <w:rFonts w:cs="Arial" w:hint="cs"/>
          <w:rtl/>
        </w:rPr>
        <w:t>ميكروجرام</w:t>
      </w:r>
      <w:r w:rsidRPr="009D1966">
        <w:rPr>
          <w:rFonts w:cs="Arial"/>
          <w:rtl/>
        </w:rPr>
        <w:t xml:space="preserve"> /</w:t>
      </w:r>
      <w:r w:rsidRPr="009D1966">
        <w:rPr>
          <w:rFonts w:cs="Arial" w:hint="cs"/>
          <w:rtl/>
        </w:rPr>
        <w:t>جرام</w:t>
      </w:r>
      <w:r w:rsidRPr="009D1966">
        <w:rPr>
          <w:rFonts w:cs="Arial"/>
          <w:rtl/>
        </w:rPr>
        <w:t xml:space="preserve"> </w:t>
      </w:r>
      <w:r w:rsidRPr="009D1966">
        <w:rPr>
          <w:rFonts w:cs="Arial" w:hint="cs"/>
          <w:rtl/>
        </w:rPr>
        <w:t>على</w:t>
      </w:r>
      <w:r w:rsidRPr="009D1966">
        <w:rPr>
          <w:rFonts w:cs="Arial"/>
          <w:rtl/>
        </w:rPr>
        <w:t xml:space="preserve"> </w:t>
      </w:r>
      <w:r w:rsidRPr="009D1966">
        <w:rPr>
          <w:rFonts w:cs="Arial" w:hint="cs"/>
          <w:rtl/>
        </w:rPr>
        <w:t>التوالي</w:t>
      </w:r>
      <w:r w:rsidRPr="009D1966">
        <w:rPr>
          <w:rFonts w:cs="Arial"/>
          <w:rtl/>
        </w:rPr>
        <w:t xml:space="preserve"> </w:t>
      </w:r>
      <w:r w:rsidRPr="009D1966">
        <w:rPr>
          <w:rFonts w:cs="Arial" w:hint="cs"/>
          <w:rtl/>
        </w:rPr>
        <w:t>،</w:t>
      </w:r>
      <w:r w:rsidRPr="009D1966">
        <w:rPr>
          <w:rFonts w:cs="Arial"/>
          <w:rtl/>
        </w:rPr>
        <w:t xml:space="preserve"> </w:t>
      </w:r>
      <w:r w:rsidRPr="009D1966">
        <w:rPr>
          <w:rFonts w:cs="Arial" w:hint="cs"/>
          <w:rtl/>
        </w:rPr>
        <w:t>بينما</w:t>
      </w:r>
      <w:r w:rsidRPr="009D1966">
        <w:rPr>
          <w:rFonts w:cs="Arial"/>
          <w:rtl/>
        </w:rPr>
        <w:t xml:space="preserve"> </w:t>
      </w:r>
      <w:r w:rsidRPr="009D1966">
        <w:rPr>
          <w:rFonts w:cs="Arial" w:hint="cs"/>
          <w:rtl/>
        </w:rPr>
        <w:t>كانت</w:t>
      </w:r>
      <w:r w:rsidRPr="009D1966">
        <w:rPr>
          <w:rFonts w:cs="Arial"/>
          <w:rtl/>
        </w:rPr>
        <w:t xml:space="preserve"> </w:t>
      </w:r>
      <w:r w:rsidRPr="009D1966">
        <w:rPr>
          <w:rFonts w:cs="Arial" w:hint="cs"/>
          <w:rtl/>
        </w:rPr>
        <w:t>القيم</w:t>
      </w:r>
      <w:r w:rsidRPr="009D1966">
        <w:rPr>
          <w:rFonts w:cs="Arial"/>
          <w:rtl/>
        </w:rPr>
        <w:t xml:space="preserve"> </w:t>
      </w:r>
      <w:r>
        <w:rPr>
          <w:rFonts w:cs="Arial" w:hint="cs"/>
          <w:rtl/>
        </w:rPr>
        <w:t>لمدينة</w:t>
      </w:r>
      <w:r w:rsidRPr="009D1966">
        <w:rPr>
          <w:rFonts w:cs="Arial"/>
          <w:rtl/>
        </w:rPr>
        <w:t xml:space="preserve"> </w:t>
      </w:r>
      <w:r w:rsidRPr="009D1966">
        <w:rPr>
          <w:rFonts w:cs="Arial" w:hint="cs"/>
          <w:rtl/>
        </w:rPr>
        <w:t>الرياض</w:t>
      </w:r>
      <w:r w:rsidRPr="009D1966">
        <w:rPr>
          <w:rFonts w:cs="Arial"/>
          <w:rtl/>
        </w:rPr>
        <w:t xml:space="preserve"> 198.9</w:t>
      </w:r>
      <w:r w:rsidRPr="009D1966">
        <w:rPr>
          <w:rFonts w:cs="Arial" w:hint="cs"/>
          <w:rtl/>
        </w:rPr>
        <w:t>ميكروجرام</w:t>
      </w:r>
      <w:r w:rsidRPr="009D1966">
        <w:rPr>
          <w:rFonts w:cs="Arial"/>
          <w:rtl/>
        </w:rPr>
        <w:t xml:space="preserve"> /</w:t>
      </w:r>
      <w:r w:rsidRPr="009D1966">
        <w:rPr>
          <w:rFonts w:cs="Arial" w:hint="cs"/>
          <w:rtl/>
        </w:rPr>
        <w:t>جرام</w:t>
      </w:r>
      <w:r w:rsidRPr="009D1966">
        <w:rPr>
          <w:rFonts w:cs="Arial"/>
          <w:rtl/>
        </w:rPr>
        <w:t xml:space="preserve"> </w:t>
      </w:r>
      <w:r w:rsidRPr="009D1966">
        <w:rPr>
          <w:rFonts w:cs="Arial" w:hint="cs"/>
          <w:rtl/>
        </w:rPr>
        <w:t>،</w:t>
      </w:r>
      <w:r w:rsidRPr="009D1966">
        <w:rPr>
          <w:rFonts w:cs="Arial"/>
          <w:rtl/>
        </w:rPr>
        <w:t xml:space="preserve"> 5.1</w:t>
      </w:r>
      <w:r w:rsidRPr="009D1966">
        <w:rPr>
          <w:rFonts w:cs="Arial" w:hint="cs"/>
          <w:rtl/>
        </w:rPr>
        <w:t>ميكروجرام</w:t>
      </w:r>
      <w:r w:rsidRPr="009D1966">
        <w:rPr>
          <w:rFonts w:cs="Arial"/>
          <w:rtl/>
        </w:rPr>
        <w:t xml:space="preserve"> / </w:t>
      </w:r>
      <w:r w:rsidRPr="009D1966">
        <w:rPr>
          <w:rFonts w:cs="Arial" w:hint="cs"/>
          <w:rtl/>
        </w:rPr>
        <w:t>جرام</w:t>
      </w:r>
      <w:r w:rsidRPr="009D1966">
        <w:rPr>
          <w:rFonts w:cs="Arial"/>
          <w:rtl/>
        </w:rPr>
        <w:t>.</w:t>
      </w:r>
    </w:p>
    <w:p w:rsidR="009D1966" w:rsidRPr="009D1966" w:rsidRDefault="009D1966" w:rsidP="009D1966">
      <w:pPr>
        <w:rPr>
          <w:rFonts w:cs="Arial"/>
          <w:rtl/>
        </w:rPr>
      </w:pPr>
      <w:r w:rsidRPr="009D1966">
        <w:rPr>
          <w:rFonts w:cs="Arial" w:hint="cs"/>
          <w:rtl/>
        </w:rPr>
        <w:t>تعكس</w:t>
      </w:r>
      <w:r w:rsidRPr="009D1966">
        <w:rPr>
          <w:rFonts w:cs="Arial"/>
          <w:rtl/>
        </w:rPr>
        <w:t xml:space="preserve"> </w:t>
      </w:r>
      <w:r w:rsidRPr="009D1966">
        <w:rPr>
          <w:rFonts w:cs="Arial" w:hint="cs"/>
          <w:rtl/>
        </w:rPr>
        <w:t>هذه</w:t>
      </w:r>
      <w:r w:rsidRPr="009D1966">
        <w:rPr>
          <w:rFonts w:cs="Arial"/>
          <w:rtl/>
        </w:rPr>
        <w:t xml:space="preserve"> </w:t>
      </w:r>
      <w:r w:rsidRPr="009D1966">
        <w:rPr>
          <w:rFonts w:cs="Arial" w:hint="cs"/>
          <w:rtl/>
        </w:rPr>
        <w:t>النتائج</w:t>
      </w:r>
      <w:r w:rsidRPr="009D1966">
        <w:rPr>
          <w:rFonts w:cs="Arial"/>
          <w:rtl/>
        </w:rPr>
        <w:t xml:space="preserve"> </w:t>
      </w:r>
      <w:r w:rsidRPr="009D1966">
        <w:rPr>
          <w:rFonts w:cs="Arial" w:hint="cs"/>
          <w:rtl/>
        </w:rPr>
        <w:t>الازدواج</w:t>
      </w:r>
      <w:r w:rsidRPr="009D1966">
        <w:rPr>
          <w:rFonts w:cs="Arial"/>
          <w:rtl/>
        </w:rPr>
        <w:t xml:space="preserve"> </w:t>
      </w:r>
      <w:r w:rsidRPr="009D1966">
        <w:rPr>
          <w:rFonts w:cs="Arial" w:hint="cs"/>
          <w:rtl/>
        </w:rPr>
        <w:t>المتشابهة</w:t>
      </w:r>
      <w:r w:rsidRPr="009D1966">
        <w:rPr>
          <w:rFonts w:cs="Arial"/>
          <w:rtl/>
        </w:rPr>
        <w:t xml:space="preserve"> </w:t>
      </w:r>
      <w:r w:rsidRPr="009D1966">
        <w:rPr>
          <w:rFonts w:cs="Arial" w:hint="cs"/>
          <w:rtl/>
        </w:rPr>
        <w:t>لمستويات</w:t>
      </w:r>
      <w:r w:rsidRPr="009D1966">
        <w:rPr>
          <w:rFonts w:cs="Arial"/>
          <w:rtl/>
        </w:rPr>
        <w:t xml:space="preserve"> </w:t>
      </w:r>
      <w:r w:rsidRPr="009D1966">
        <w:rPr>
          <w:rFonts w:cs="Arial" w:hint="cs"/>
          <w:rtl/>
        </w:rPr>
        <w:t>الزنك</w:t>
      </w:r>
      <w:r w:rsidRPr="009D1966">
        <w:rPr>
          <w:rFonts w:cs="Arial"/>
          <w:rtl/>
        </w:rPr>
        <w:t xml:space="preserve"> </w:t>
      </w:r>
      <w:r w:rsidRPr="009D1966">
        <w:rPr>
          <w:rFonts w:cs="Arial" w:hint="cs"/>
          <w:rtl/>
        </w:rPr>
        <w:t>والرصاص</w:t>
      </w:r>
      <w:r w:rsidRPr="009D1966">
        <w:rPr>
          <w:rFonts w:cs="Arial"/>
          <w:rtl/>
        </w:rPr>
        <w:t xml:space="preserve"> </w:t>
      </w:r>
      <w:r w:rsidRPr="009D1966">
        <w:rPr>
          <w:rFonts w:cs="Arial" w:hint="cs"/>
          <w:rtl/>
        </w:rPr>
        <w:t>لجميع</w:t>
      </w:r>
      <w:r w:rsidRPr="009D1966">
        <w:rPr>
          <w:rFonts w:cs="Arial"/>
          <w:rtl/>
        </w:rPr>
        <w:t xml:space="preserve"> </w:t>
      </w:r>
      <w:r w:rsidRPr="009D1966">
        <w:rPr>
          <w:rFonts w:cs="Arial" w:hint="cs"/>
          <w:rtl/>
        </w:rPr>
        <w:t>بيانات</w:t>
      </w:r>
      <w:r w:rsidRPr="009D1966">
        <w:rPr>
          <w:rFonts w:cs="Arial"/>
          <w:rtl/>
        </w:rPr>
        <w:t xml:space="preserve"> </w:t>
      </w:r>
      <w:r w:rsidRPr="009D1966">
        <w:rPr>
          <w:rFonts w:cs="Arial" w:hint="cs"/>
          <w:rtl/>
        </w:rPr>
        <w:t>الأربعمائة</w:t>
      </w:r>
      <w:r w:rsidRPr="009D1966">
        <w:rPr>
          <w:rFonts w:cs="Arial"/>
          <w:rtl/>
        </w:rPr>
        <w:t xml:space="preserve"> </w:t>
      </w:r>
      <w:r w:rsidRPr="009D1966">
        <w:rPr>
          <w:rFonts w:cs="Arial" w:hint="cs"/>
          <w:rtl/>
        </w:rPr>
        <w:t>عينة</w:t>
      </w:r>
      <w:r w:rsidRPr="009D1966">
        <w:rPr>
          <w:rFonts w:cs="Arial"/>
          <w:rtl/>
        </w:rPr>
        <w:t xml:space="preserve"> </w:t>
      </w:r>
      <w:r w:rsidRPr="009D1966">
        <w:rPr>
          <w:rFonts w:cs="Arial" w:hint="cs"/>
          <w:rtl/>
        </w:rPr>
        <w:t>أية</w:t>
      </w:r>
      <w:r w:rsidRPr="009D1966">
        <w:rPr>
          <w:rFonts w:cs="Arial"/>
          <w:rtl/>
        </w:rPr>
        <w:t xml:space="preserve"> </w:t>
      </w:r>
      <w:r w:rsidRPr="009D1966">
        <w:rPr>
          <w:rFonts w:cs="Arial" w:hint="cs"/>
          <w:rtl/>
        </w:rPr>
        <w:t>علاقة</w:t>
      </w:r>
      <w:r w:rsidRPr="009D1966">
        <w:rPr>
          <w:rFonts w:cs="Arial"/>
          <w:rtl/>
        </w:rPr>
        <w:t xml:space="preserve"> </w:t>
      </w:r>
      <w:r w:rsidRPr="009D1966">
        <w:rPr>
          <w:rFonts w:cs="Arial" w:hint="cs"/>
          <w:rtl/>
        </w:rPr>
        <w:t>هامة</w:t>
      </w:r>
      <w:r w:rsidRPr="009D1966">
        <w:rPr>
          <w:rFonts w:cs="Arial"/>
          <w:rtl/>
        </w:rPr>
        <w:t xml:space="preserve"> </w:t>
      </w:r>
      <w:r w:rsidRPr="009D1966">
        <w:rPr>
          <w:rFonts w:cs="Arial" w:hint="cs"/>
          <w:rtl/>
        </w:rPr>
        <w:t>،</w:t>
      </w:r>
      <w:r w:rsidRPr="009D1966">
        <w:rPr>
          <w:rFonts w:cs="Arial"/>
          <w:rtl/>
        </w:rPr>
        <w:t xml:space="preserve"> </w:t>
      </w:r>
      <w:r w:rsidRPr="009D1966">
        <w:rPr>
          <w:rFonts w:cs="Arial" w:hint="cs"/>
          <w:rtl/>
        </w:rPr>
        <w:t>ولكن</w:t>
      </w:r>
      <w:r w:rsidRPr="009D1966">
        <w:rPr>
          <w:rFonts w:cs="Arial"/>
          <w:rtl/>
        </w:rPr>
        <w:t xml:space="preserve"> </w:t>
      </w:r>
      <w:r w:rsidRPr="009D1966">
        <w:rPr>
          <w:rFonts w:cs="Arial" w:hint="cs"/>
          <w:rtl/>
        </w:rPr>
        <w:t>عند</w:t>
      </w:r>
      <w:r w:rsidRPr="009D1966">
        <w:rPr>
          <w:rFonts w:cs="Arial"/>
          <w:rtl/>
        </w:rPr>
        <w:t xml:space="preserve"> </w:t>
      </w:r>
      <w:r w:rsidRPr="009D1966">
        <w:rPr>
          <w:rFonts w:cs="Arial" w:hint="cs"/>
          <w:rtl/>
        </w:rPr>
        <w:t>مقارنة</w:t>
      </w:r>
      <w:r w:rsidRPr="009D1966">
        <w:rPr>
          <w:rFonts w:cs="Arial"/>
          <w:rtl/>
        </w:rPr>
        <w:t xml:space="preserve"> </w:t>
      </w:r>
      <w:r w:rsidRPr="009D1966">
        <w:rPr>
          <w:rFonts w:cs="Arial" w:hint="cs"/>
          <w:rtl/>
        </w:rPr>
        <w:t>القيم</w:t>
      </w:r>
      <w:r w:rsidRPr="009D1966">
        <w:rPr>
          <w:rFonts w:cs="Arial"/>
          <w:rtl/>
        </w:rPr>
        <w:t xml:space="preserve"> </w:t>
      </w:r>
      <w:r w:rsidRPr="009D1966">
        <w:rPr>
          <w:rFonts w:cs="Arial" w:hint="cs"/>
          <w:rtl/>
        </w:rPr>
        <w:t>الحالية</w:t>
      </w:r>
      <w:r w:rsidRPr="009D1966">
        <w:rPr>
          <w:rFonts w:cs="Arial"/>
          <w:rtl/>
        </w:rPr>
        <w:t xml:space="preserve"> </w:t>
      </w:r>
      <w:r w:rsidRPr="009D1966">
        <w:rPr>
          <w:rFonts w:cs="Arial" w:hint="cs"/>
          <w:rtl/>
        </w:rPr>
        <w:t>للرصاص</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الشعر</w:t>
      </w:r>
      <w:r w:rsidRPr="009D1966">
        <w:rPr>
          <w:rFonts w:cs="Arial"/>
          <w:rtl/>
        </w:rPr>
        <w:t xml:space="preserve"> ( </w:t>
      </w:r>
      <w:r w:rsidRPr="009D1966">
        <w:rPr>
          <w:rFonts w:cs="Arial" w:hint="cs"/>
          <w:rtl/>
        </w:rPr>
        <w:t>أكبر</w:t>
      </w:r>
      <w:r w:rsidRPr="009D1966">
        <w:rPr>
          <w:rFonts w:cs="Arial"/>
          <w:rtl/>
        </w:rPr>
        <w:t xml:space="preserve"> </w:t>
      </w:r>
      <w:r w:rsidRPr="009D1966">
        <w:rPr>
          <w:rFonts w:cs="Arial" w:hint="cs"/>
          <w:rtl/>
        </w:rPr>
        <w:t>من</w:t>
      </w:r>
      <w:r w:rsidRPr="009D1966">
        <w:rPr>
          <w:rFonts w:cs="Arial"/>
          <w:rtl/>
        </w:rPr>
        <w:t xml:space="preserve"> 30</w:t>
      </w:r>
      <w:r w:rsidRPr="009D1966">
        <w:rPr>
          <w:rFonts w:cs="Arial" w:hint="cs"/>
          <w:rtl/>
        </w:rPr>
        <w:t>ميكروجرام</w:t>
      </w:r>
      <w:r w:rsidRPr="009D1966">
        <w:rPr>
          <w:rFonts w:cs="Arial"/>
          <w:rtl/>
        </w:rPr>
        <w:t xml:space="preserve"> /</w:t>
      </w:r>
      <w:r w:rsidRPr="009D1966">
        <w:rPr>
          <w:rFonts w:cs="Arial" w:hint="cs"/>
          <w:rtl/>
        </w:rPr>
        <w:t>جرام</w:t>
      </w:r>
      <w:r w:rsidRPr="009D1966">
        <w:rPr>
          <w:rFonts w:cs="Arial"/>
          <w:rtl/>
        </w:rPr>
        <w:t xml:space="preserve"> 9 </w:t>
      </w:r>
      <w:r w:rsidRPr="009D1966">
        <w:rPr>
          <w:rFonts w:cs="Arial" w:hint="cs"/>
          <w:rtl/>
        </w:rPr>
        <w:t>مع</w:t>
      </w:r>
      <w:r w:rsidRPr="009D1966">
        <w:rPr>
          <w:rFonts w:cs="Arial"/>
          <w:rtl/>
        </w:rPr>
        <w:t xml:space="preserve"> </w:t>
      </w:r>
      <w:r w:rsidRPr="009D1966">
        <w:rPr>
          <w:rFonts w:cs="Arial" w:hint="cs"/>
          <w:rtl/>
        </w:rPr>
        <w:t>القيم</w:t>
      </w:r>
      <w:r w:rsidRPr="009D1966">
        <w:rPr>
          <w:rFonts w:cs="Arial"/>
          <w:rtl/>
        </w:rPr>
        <w:t xml:space="preserve"> </w:t>
      </w:r>
      <w:r w:rsidRPr="009D1966">
        <w:rPr>
          <w:rFonts w:cs="Arial" w:hint="cs"/>
          <w:rtl/>
        </w:rPr>
        <w:t>المرفقة</w:t>
      </w:r>
      <w:r w:rsidRPr="009D1966">
        <w:rPr>
          <w:rFonts w:cs="Arial"/>
          <w:rtl/>
        </w:rPr>
        <w:t xml:space="preserve"> </w:t>
      </w:r>
      <w:proofErr w:type="spellStart"/>
      <w:r w:rsidRPr="009D1966">
        <w:rPr>
          <w:rFonts w:cs="Arial" w:hint="cs"/>
          <w:rtl/>
        </w:rPr>
        <w:t>للنك</w:t>
      </w:r>
      <w:proofErr w:type="spellEnd"/>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الشعر</w:t>
      </w:r>
      <w:r w:rsidRPr="009D1966">
        <w:rPr>
          <w:rFonts w:cs="Arial"/>
          <w:rtl/>
        </w:rPr>
        <w:t xml:space="preserve"> </w:t>
      </w:r>
      <w:r w:rsidRPr="009D1966">
        <w:rPr>
          <w:rFonts w:cs="Arial" w:hint="cs"/>
          <w:rtl/>
        </w:rPr>
        <w:t>وجد</w:t>
      </w:r>
      <w:r w:rsidRPr="009D1966">
        <w:rPr>
          <w:rFonts w:cs="Arial"/>
          <w:rtl/>
        </w:rPr>
        <w:t xml:space="preserve"> </w:t>
      </w:r>
      <w:r w:rsidRPr="009D1966">
        <w:rPr>
          <w:rFonts w:cs="Arial" w:hint="cs"/>
          <w:rtl/>
        </w:rPr>
        <w:t>علاقة</w:t>
      </w:r>
      <w:r w:rsidRPr="009D1966">
        <w:rPr>
          <w:rFonts w:cs="Arial"/>
          <w:rtl/>
        </w:rPr>
        <w:t xml:space="preserve"> </w:t>
      </w:r>
      <w:r w:rsidRPr="009D1966">
        <w:rPr>
          <w:rFonts w:cs="Arial" w:hint="cs"/>
          <w:rtl/>
        </w:rPr>
        <w:t>عكسية</w:t>
      </w:r>
      <w:r w:rsidRPr="009D1966">
        <w:rPr>
          <w:rFonts w:cs="Arial"/>
          <w:rtl/>
        </w:rPr>
        <w:t xml:space="preserve"> </w:t>
      </w:r>
      <w:r w:rsidRPr="009D1966">
        <w:rPr>
          <w:rFonts w:cs="Arial" w:hint="cs"/>
          <w:rtl/>
        </w:rPr>
        <w:t>جيدة</w:t>
      </w:r>
      <w:r w:rsidRPr="009D1966">
        <w:rPr>
          <w:rFonts w:cs="Arial"/>
          <w:rtl/>
        </w:rPr>
        <w:t xml:space="preserve"> </w:t>
      </w:r>
      <w:r w:rsidRPr="009D1966">
        <w:rPr>
          <w:rFonts w:cs="Arial" w:hint="cs"/>
          <w:rtl/>
        </w:rPr>
        <w:t>بينهما</w:t>
      </w:r>
      <w:r w:rsidRPr="009D1966">
        <w:rPr>
          <w:rFonts w:cs="Arial"/>
          <w:rtl/>
        </w:rPr>
        <w:t xml:space="preserve"> . </w:t>
      </w:r>
      <w:r w:rsidRPr="009D1966">
        <w:rPr>
          <w:rFonts w:cs="Arial" w:hint="cs"/>
          <w:rtl/>
        </w:rPr>
        <w:t>يظهر</w:t>
      </w:r>
      <w:r w:rsidRPr="009D1966">
        <w:rPr>
          <w:rFonts w:cs="Arial"/>
          <w:rtl/>
        </w:rPr>
        <w:t xml:space="preserve"> </w:t>
      </w:r>
      <w:r w:rsidRPr="009D1966">
        <w:rPr>
          <w:rFonts w:cs="Arial" w:hint="cs"/>
          <w:rtl/>
        </w:rPr>
        <w:t>أن</w:t>
      </w:r>
      <w:r w:rsidRPr="009D1966">
        <w:rPr>
          <w:rFonts w:cs="Arial"/>
          <w:rtl/>
        </w:rPr>
        <w:t xml:space="preserve"> </w:t>
      </w:r>
      <w:r w:rsidRPr="009D1966">
        <w:rPr>
          <w:rFonts w:cs="Arial" w:hint="cs"/>
          <w:rtl/>
        </w:rPr>
        <w:t>مستويات</w:t>
      </w:r>
      <w:r w:rsidRPr="009D1966">
        <w:rPr>
          <w:rFonts w:cs="Arial"/>
          <w:rtl/>
        </w:rPr>
        <w:t xml:space="preserve"> </w:t>
      </w:r>
      <w:r w:rsidRPr="009D1966">
        <w:rPr>
          <w:rFonts w:cs="Arial" w:hint="cs"/>
          <w:rtl/>
        </w:rPr>
        <w:t>الرصاص</w:t>
      </w:r>
      <w:r w:rsidRPr="009D1966">
        <w:rPr>
          <w:rFonts w:cs="Arial"/>
          <w:rtl/>
        </w:rPr>
        <w:t xml:space="preserve"> </w:t>
      </w:r>
      <w:r w:rsidRPr="009D1966">
        <w:rPr>
          <w:rFonts w:cs="Arial" w:hint="cs"/>
          <w:rtl/>
        </w:rPr>
        <w:t>العالية</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الشعر</w:t>
      </w:r>
      <w:r w:rsidRPr="009D1966">
        <w:rPr>
          <w:rFonts w:cs="Arial"/>
          <w:rtl/>
        </w:rPr>
        <w:t xml:space="preserve"> </w:t>
      </w:r>
      <w:r w:rsidRPr="009D1966">
        <w:rPr>
          <w:rFonts w:cs="Arial" w:hint="cs"/>
          <w:rtl/>
        </w:rPr>
        <w:t>لها</w:t>
      </w:r>
      <w:r w:rsidRPr="009D1966">
        <w:rPr>
          <w:rFonts w:cs="Arial"/>
          <w:rtl/>
        </w:rPr>
        <w:t xml:space="preserve"> </w:t>
      </w:r>
      <w:r w:rsidRPr="009D1966">
        <w:rPr>
          <w:rFonts w:cs="Arial" w:hint="cs"/>
          <w:rtl/>
        </w:rPr>
        <w:t>تأثير</w:t>
      </w:r>
      <w:r w:rsidRPr="009D1966">
        <w:rPr>
          <w:rFonts w:cs="Arial"/>
          <w:rtl/>
        </w:rPr>
        <w:t xml:space="preserve"> </w:t>
      </w:r>
      <w:r w:rsidRPr="009D1966">
        <w:rPr>
          <w:rFonts w:cs="Arial" w:hint="cs"/>
          <w:rtl/>
        </w:rPr>
        <w:t>واضح</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تخفيض</w:t>
      </w:r>
      <w:r w:rsidRPr="009D1966">
        <w:rPr>
          <w:rFonts w:cs="Arial"/>
          <w:rtl/>
        </w:rPr>
        <w:t xml:space="preserve"> </w:t>
      </w:r>
      <w:r w:rsidRPr="009D1966">
        <w:rPr>
          <w:rFonts w:cs="Arial" w:hint="cs"/>
          <w:rtl/>
        </w:rPr>
        <w:t>مستويات</w:t>
      </w:r>
      <w:r w:rsidRPr="009D1966">
        <w:rPr>
          <w:rFonts w:cs="Arial"/>
          <w:rtl/>
        </w:rPr>
        <w:t xml:space="preserve"> </w:t>
      </w:r>
      <w:r w:rsidRPr="009D1966">
        <w:rPr>
          <w:rFonts w:cs="Arial" w:hint="cs"/>
          <w:rtl/>
        </w:rPr>
        <w:t>الزنك</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الشعر</w:t>
      </w:r>
      <w:r w:rsidRPr="009D1966">
        <w:rPr>
          <w:rFonts w:cs="Arial"/>
          <w:rtl/>
        </w:rPr>
        <w:t xml:space="preserve"> .</w:t>
      </w:r>
    </w:p>
    <w:p w:rsidR="00BB02F4" w:rsidRDefault="009D1966" w:rsidP="009D1966">
      <w:pPr>
        <w:rPr>
          <w:rFonts w:cs="Arial" w:hint="cs"/>
          <w:rtl/>
        </w:rPr>
      </w:pPr>
      <w:r w:rsidRPr="009D1966">
        <w:rPr>
          <w:rFonts w:cs="Arial" w:hint="cs"/>
          <w:rtl/>
        </w:rPr>
        <w:t>توضح</w:t>
      </w:r>
      <w:r w:rsidRPr="009D1966">
        <w:rPr>
          <w:rFonts w:cs="Arial"/>
          <w:rtl/>
        </w:rPr>
        <w:t xml:space="preserve"> </w:t>
      </w:r>
      <w:r w:rsidRPr="009D1966">
        <w:rPr>
          <w:rFonts w:cs="Arial" w:hint="cs"/>
          <w:rtl/>
        </w:rPr>
        <w:t>هذه</w:t>
      </w:r>
      <w:r w:rsidRPr="009D1966">
        <w:rPr>
          <w:rFonts w:cs="Arial"/>
          <w:rtl/>
        </w:rPr>
        <w:t xml:space="preserve"> </w:t>
      </w:r>
      <w:r w:rsidRPr="009D1966">
        <w:rPr>
          <w:rFonts w:cs="Arial" w:hint="cs"/>
          <w:rtl/>
        </w:rPr>
        <w:t>المجموعة</w:t>
      </w:r>
      <w:r w:rsidRPr="009D1966">
        <w:rPr>
          <w:rFonts w:cs="Arial"/>
          <w:rtl/>
        </w:rPr>
        <w:t xml:space="preserve"> </w:t>
      </w:r>
      <w:r w:rsidRPr="009D1966">
        <w:rPr>
          <w:rFonts w:cs="Arial" w:hint="cs"/>
          <w:rtl/>
        </w:rPr>
        <w:t>من</w:t>
      </w:r>
      <w:r w:rsidRPr="009D1966">
        <w:rPr>
          <w:rFonts w:cs="Arial"/>
          <w:rtl/>
        </w:rPr>
        <w:t xml:space="preserve"> </w:t>
      </w:r>
      <w:r w:rsidRPr="009D1966">
        <w:rPr>
          <w:rFonts w:cs="Arial" w:hint="cs"/>
          <w:rtl/>
        </w:rPr>
        <w:t>البيانات</w:t>
      </w:r>
      <w:r w:rsidRPr="009D1966">
        <w:rPr>
          <w:rFonts w:cs="Arial"/>
          <w:rtl/>
        </w:rPr>
        <w:t xml:space="preserve"> </w:t>
      </w:r>
      <w:r w:rsidRPr="009D1966">
        <w:rPr>
          <w:rFonts w:cs="Arial" w:hint="cs"/>
          <w:rtl/>
        </w:rPr>
        <w:t>لاحتمال</w:t>
      </w:r>
      <w:r w:rsidRPr="009D1966">
        <w:rPr>
          <w:rFonts w:cs="Arial"/>
          <w:rtl/>
        </w:rPr>
        <w:t xml:space="preserve"> </w:t>
      </w:r>
      <w:r w:rsidRPr="009D1966">
        <w:rPr>
          <w:rFonts w:cs="Arial" w:hint="cs"/>
          <w:rtl/>
        </w:rPr>
        <w:t>وجود</w:t>
      </w:r>
      <w:r w:rsidRPr="009D1966">
        <w:rPr>
          <w:rFonts w:cs="Arial"/>
          <w:rtl/>
        </w:rPr>
        <w:t xml:space="preserve"> </w:t>
      </w:r>
      <w:r w:rsidRPr="009D1966">
        <w:rPr>
          <w:rFonts w:cs="Arial" w:hint="cs"/>
          <w:rtl/>
        </w:rPr>
        <w:t>تأثير</w:t>
      </w:r>
      <w:r w:rsidRPr="009D1966">
        <w:rPr>
          <w:rFonts w:cs="Arial"/>
          <w:rtl/>
        </w:rPr>
        <w:t xml:space="preserve"> </w:t>
      </w:r>
      <w:r w:rsidRPr="009D1966">
        <w:rPr>
          <w:rFonts w:cs="Arial" w:hint="cs"/>
          <w:rtl/>
        </w:rPr>
        <w:t>معدن</w:t>
      </w:r>
      <w:r w:rsidRPr="009D1966">
        <w:rPr>
          <w:rFonts w:cs="Arial"/>
          <w:rtl/>
        </w:rPr>
        <w:t xml:space="preserve"> </w:t>
      </w:r>
      <w:r w:rsidRPr="009D1966">
        <w:rPr>
          <w:rFonts w:cs="Arial" w:hint="cs"/>
          <w:rtl/>
        </w:rPr>
        <w:t>الرصاص</w:t>
      </w:r>
      <w:r w:rsidRPr="009D1966">
        <w:rPr>
          <w:rFonts w:cs="Arial"/>
          <w:rtl/>
        </w:rPr>
        <w:t xml:space="preserve"> </w:t>
      </w:r>
      <w:proofErr w:type="spellStart"/>
      <w:r w:rsidRPr="009D1966">
        <w:rPr>
          <w:rFonts w:cs="Arial" w:hint="cs"/>
          <w:rtl/>
        </w:rPr>
        <w:t>السمس</w:t>
      </w:r>
      <w:proofErr w:type="spellEnd"/>
      <w:r w:rsidRPr="009D1966">
        <w:rPr>
          <w:rFonts w:cs="Arial"/>
          <w:rtl/>
        </w:rPr>
        <w:t xml:space="preserve"> </w:t>
      </w:r>
      <w:r w:rsidRPr="009D1966">
        <w:rPr>
          <w:rFonts w:cs="Arial" w:hint="cs"/>
          <w:rtl/>
        </w:rPr>
        <w:t>على</w:t>
      </w:r>
      <w:r w:rsidRPr="009D1966">
        <w:rPr>
          <w:rFonts w:cs="Arial"/>
          <w:rtl/>
        </w:rPr>
        <w:t xml:space="preserve"> </w:t>
      </w:r>
      <w:r w:rsidRPr="009D1966">
        <w:rPr>
          <w:rFonts w:cs="Arial" w:hint="cs"/>
          <w:rtl/>
        </w:rPr>
        <w:t>معدن</w:t>
      </w:r>
      <w:r w:rsidRPr="009D1966">
        <w:rPr>
          <w:rFonts w:cs="Arial"/>
          <w:rtl/>
        </w:rPr>
        <w:t xml:space="preserve"> </w:t>
      </w:r>
      <w:r w:rsidRPr="009D1966">
        <w:rPr>
          <w:rFonts w:cs="Arial" w:hint="cs"/>
          <w:rtl/>
        </w:rPr>
        <w:t>الزنك</w:t>
      </w:r>
      <w:r w:rsidRPr="009D1966">
        <w:rPr>
          <w:rFonts w:cs="Arial"/>
          <w:rtl/>
        </w:rPr>
        <w:t xml:space="preserve"> </w:t>
      </w:r>
      <w:r w:rsidRPr="009D1966">
        <w:rPr>
          <w:rFonts w:cs="Arial" w:hint="cs"/>
          <w:rtl/>
        </w:rPr>
        <w:t>الغذائي</w:t>
      </w:r>
      <w:r w:rsidRPr="009D1966">
        <w:rPr>
          <w:rFonts w:cs="Arial"/>
          <w:rtl/>
        </w:rPr>
        <w:t xml:space="preserve"> </w:t>
      </w:r>
      <w:r w:rsidRPr="009D1966">
        <w:rPr>
          <w:rFonts w:cs="Arial" w:hint="cs"/>
          <w:rtl/>
        </w:rPr>
        <w:t>في</w:t>
      </w:r>
      <w:r w:rsidRPr="009D1966">
        <w:rPr>
          <w:rFonts w:cs="Arial"/>
          <w:rtl/>
        </w:rPr>
        <w:t xml:space="preserve"> </w:t>
      </w:r>
      <w:r w:rsidRPr="009D1966">
        <w:rPr>
          <w:rFonts w:cs="Arial" w:hint="cs"/>
          <w:rtl/>
        </w:rPr>
        <w:t>الأطفال</w:t>
      </w:r>
      <w:r w:rsidRPr="009D1966">
        <w:rPr>
          <w:rFonts w:cs="Arial"/>
          <w:rtl/>
        </w:rPr>
        <w:t xml:space="preserve"> </w:t>
      </w:r>
      <w:r w:rsidRPr="009D1966">
        <w:rPr>
          <w:rFonts w:cs="Arial" w:hint="cs"/>
          <w:rtl/>
        </w:rPr>
        <w:t>الذين</w:t>
      </w:r>
      <w:r w:rsidRPr="009D1966">
        <w:rPr>
          <w:rFonts w:cs="Arial"/>
          <w:rtl/>
        </w:rPr>
        <w:t xml:space="preserve"> </w:t>
      </w:r>
      <w:r w:rsidRPr="009D1966">
        <w:rPr>
          <w:rFonts w:cs="Arial" w:hint="cs"/>
          <w:rtl/>
        </w:rPr>
        <w:t>تم</w:t>
      </w:r>
      <w:r w:rsidRPr="009D1966">
        <w:rPr>
          <w:rFonts w:cs="Arial"/>
          <w:rtl/>
        </w:rPr>
        <w:t xml:space="preserve"> </w:t>
      </w:r>
      <w:r w:rsidRPr="009D1966">
        <w:rPr>
          <w:rFonts w:cs="Arial" w:hint="cs"/>
          <w:rtl/>
        </w:rPr>
        <w:t>دراستهم</w:t>
      </w:r>
      <w:r w:rsidRPr="009D1966">
        <w:rPr>
          <w:rFonts w:cs="Arial"/>
          <w:rtl/>
        </w:rPr>
        <w:t xml:space="preserve"> .</w:t>
      </w:r>
    </w:p>
    <w:p w:rsidR="009D1966" w:rsidRPr="004A2C24" w:rsidRDefault="009D1966" w:rsidP="009D1966">
      <w:pPr>
        <w:rPr>
          <w:rFonts w:cs="Arial" w:hint="cs"/>
          <w:rtl/>
        </w:rPr>
      </w:pPr>
    </w:p>
    <w:p w:rsidR="00CB6A51" w:rsidRPr="006326B9" w:rsidRDefault="003B600E" w:rsidP="00BF57F3">
      <w:pPr>
        <w:bidi w:val="0"/>
        <w:rPr>
          <w:b/>
          <w:bCs/>
        </w:rPr>
      </w:pPr>
      <w:r w:rsidRPr="006326B9">
        <w:rPr>
          <w:b/>
          <w:bCs/>
        </w:rPr>
        <w:t xml:space="preserve">Abstract: </w:t>
      </w:r>
    </w:p>
    <w:p w:rsidR="009D1966" w:rsidRPr="009D1966" w:rsidRDefault="009D1966" w:rsidP="009D1966">
      <w:pPr>
        <w:bidi w:val="0"/>
        <w:rPr>
          <w:rFonts w:cs="Arial"/>
        </w:rPr>
      </w:pPr>
      <w:r w:rsidRPr="009D1966">
        <w:rPr>
          <w:rFonts w:cs="Arial"/>
        </w:rPr>
        <w:t xml:space="preserve">I propose to examine the relationship between a food and </w:t>
      </w:r>
      <w:proofErr w:type="spellStart"/>
      <w:r w:rsidRPr="009D1966">
        <w:rPr>
          <w:rFonts w:cs="Arial"/>
        </w:rPr>
        <w:t>Analzenk</w:t>
      </w:r>
      <w:proofErr w:type="spellEnd"/>
      <w:r w:rsidRPr="009D1966">
        <w:rPr>
          <w:rFonts w:cs="Arial"/>
        </w:rPr>
        <w:t xml:space="preserve"> contamination of lead in children's body using the Banat available. The above objectives were achieved by measuring the concentrations of zinc and lead in the hair of 400 children in the first year of primary school using atomic spectrometry. Detailed methods have been developed to collect samples of hair and cleaned and melting and processing solution is appropriate for the measuring device called the atomic spectrum and to ensure the accuracy of the measurements.</w:t>
      </w:r>
    </w:p>
    <w:p w:rsidR="009D1966" w:rsidRPr="009D1966" w:rsidRDefault="009D1966" w:rsidP="009D1966">
      <w:pPr>
        <w:bidi w:val="0"/>
        <w:rPr>
          <w:rFonts w:cs="Arial"/>
        </w:rPr>
      </w:pPr>
      <w:r w:rsidRPr="009D1966">
        <w:rPr>
          <w:rFonts w:cs="Arial"/>
        </w:rPr>
        <w:t xml:space="preserve"> Found that the average values ​​of zinc and lead in Mecca was 160.2 micro g / g, 17.4 micrograms / g, respectively, while the values ​​of the city of Riyadh, 198.9 micrograms / g, 5.1 micrograms / gram.</w:t>
      </w:r>
    </w:p>
    <w:p w:rsidR="009D1966" w:rsidRPr="009D1966" w:rsidRDefault="009D1966" w:rsidP="009D1966">
      <w:pPr>
        <w:bidi w:val="0"/>
        <w:rPr>
          <w:rFonts w:cs="Arial"/>
        </w:rPr>
      </w:pPr>
      <w:r w:rsidRPr="009D1966">
        <w:rPr>
          <w:rFonts w:cs="Arial"/>
        </w:rPr>
        <w:t xml:space="preserve"> These results reflect the duplication of similar levels of zinc and lead all the data four hundred sample any important relationship, but when you compare the current values ​​of lead in hair (greater than 30 micrograms / g 9 with the values ​​attached to the nick in the hair found an inverse relationship good between them. Shows that high levels of lead in the hair have a significant effect in reducing the levels of zinc in the hair.</w:t>
      </w:r>
    </w:p>
    <w:p w:rsidR="007242C6" w:rsidRPr="00A735EB" w:rsidRDefault="009D1966" w:rsidP="009D1966">
      <w:pPr>
        <w:bidi w:val="0"/>
        <w:rPr>
          <w:rFonts w:cs="Arial"/>
        </w:rPr>
      </w:pPr>
      <w:r w:rsidRPr="009D1966">
        <w:rPr>
          <w:rFonts w:cs="Arial"/>
        </w:rPr>
        <w:t xml:space="preserve"> This collection of data for the possible existence of the effect of lead metal </w:t>
      </w:r>
      <w:proofErr w:type="spellStart"/>
      <w:r w:rsidRPr="009D1966">
        <w:rPr>
          <w:rFonts w:cs="Arial"/>
        </w:rPr>
        <w:t>Alsems</w:t>
      </w:r>
      <w:proofErr w:type="spellEnd"/>
      <w:r w:rsidRPr="009D1966">
        <w:rPr>
          <w:rFonts w:cs="Arial"/>
        </w:rPr>
        <w:t xml:space="preserve"> metal zinc in the diet of children who have been studying.</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22E91"/>
    <w:rsid w:val="00E2746F"/>
    <w:rsid w:val="00E4134C"/>
    <w:rsid w:val="00E51906"/>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A001-86A7-40A3-864E-1E2CE747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2011-08-09T21:57:00Z</dcterms:created>
  <dcterms:modified xsi:type="dcterms:W3CDTF">2011-08-09T21:59:00Z</dcterms:modified>
</cp:coreProperties>
</file>